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2994DC4E" w:rsidR="00744C94" w:rsidRDefault="00E7312B" w:rsidP="004A6AA6">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7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4751"/>
        <w:gridCol w:w="9398"/>
      </w:tblGrid>
      <w:tr w:rsidR="00744C94" w:rsidRPr="00A42175" w14:paraId="41E13B6F" w14:textId="77777777" w:rsidTr="006E0A56">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456" w:type="dxa"/>
                <w:tcBorders>
                  <w:bottom w:val="single" w:sz="4" w:space="0" w:color="auto"/>
                </w:tcBorders>
                <w:vAlign w:val="center"/>
              </w:tcPr>
              <w:p w14:paraId="04B57F4C" w14:textId="1E9708D2" w:rsidR="00744C94" w:rsidRPr="00A42175" w:rsidRDefault="006E0A56" w:rsidP="006E0A56">
                <w:pPr>
                  <w:ind w:left="-30"/>
                  <w:rPr>
                    <w:rFonts w:asciiTheme="minorHAnsi" w:hAnsiTheme="minorHAnsi" w:cstheme="minorHAnsi"/>
                    <w:color w:val="F2F2F2" w:themeColor="background1" w:themeShade="F2"/>
                    <w:highlight w:val="lightGray"/>
                    <w:lang w:val="en-IE"/>
                  </w:rPr>
                </w:pPr>
                <w:r w:rsidRPr="006E0A56">
                  <w:rPr>
                    <w:rFonts w:asciiTheme="minorHAnsi" w:eastAsiaTheme="minorHAnsi" w:hAnsiTheme="minorHAnsi" w:cstheme="minorHAnsi"/>
                    <w:b/>
                    <w:szCs w:val="24"/>
                    <w:lang w:eastAsia="en-US"/>
                  </w:rPr>
                  <w:t>Call for interest reference: EC/2025/RTD/500689</w:t>
                </w:r>
              </w:p>
            </w:tc>
          </w:sdtContent>
        </w:sdt>
      </w:tr>
      <w:tr w:rsidR="00744C94" w:rsidRPr="007C4FBD" w14:paraId="7A336760" w14:textId="77777777" w:rsidTr="006E0A56">
        <w:tc>
          <w:tcPr>
            <w:tcW w:w="1134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060E8">
            <w:pPr>
              <w:pStyle w:val="TableText"/>
              <w:spacing w:before="0" w:after="72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4D27008" w14:textId="77777777" w:rsidR="004A6AA6" w:rsidRDefault="004A6AA6" w:rsidP="00744C94">
      <w:pPr>
        <w:rPr>
          <w:rFonts w:ascii="EC Square Sans Pro" w:eastAsiaTheme="minorHAnsi" w:hAnsi="EC Square Sans Pro" w:cstheme="minorHAnsi"/>
          <w:b/>
          <w:szCs w:val="24"/>
          <w:lang w:eastAsia="en-US"/>
        </w:rPr>
      </w:pPr>
    </w:p>
    <w:p w14:paraId="40491CDF" w14:textId="4ED46278"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7312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731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731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731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731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59BBC569" w:rsidR="00744C94" w:rsidRPr="008E3D42" w:rsidRDefault="00744C94" w:rsidP="004A6AA6">
            <w:pPr>
              <w:spacing w:before="240" w:after="12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A6AA6">
              <w:rPr>
                <w:rFonts w:ascii="EC Square Sans Pro" w:hAnsi="EC Square Sans Pro" w:cstheme="minorHAnsi"/>
              </w:rPr>
              <w:t>work programme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DA2074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6C7C2FA1" w:rsidR="00744C94" w:rsidRPr="00AF6DEF" w:rsidRDefault="00744C94" w:rsidP="004A6AA6">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731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7312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731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731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731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7312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4A5B"/>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6AA6"/>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56"/>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29D7"/>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144E"/>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170A"/>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060E8"/>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12B"/>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7E29D7"/>
    <w:rsid w:val="00D5144E"/>
    <w:rsid w:val="00DB17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schemas.microsoft.com/office/2006/documentManagement/types"/>
    <ds:schemaRef ds:uri="http://www.w3.org/XML/1998/namespace"/>
    <ds:schemaRef ds:uri="http://schemas.microsoft.com/office/2006/metadata/properties"/>
    <ds:schemaRef ds:uri="feeab3e9-5aff-429c-9e9a-3ac18933926c"/>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623</Words>
  <Characters>3098</Characters>
  <Application>Microsoft Office Word</Application>
  <DocSecurity>0</DocSecurity>
  <Lines>172</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CHENKOVA Iskra (RTD)</cp:lastModifiedBy>
  <cp:revision>4</cp:revision>
  <dcterms:created xsi:type="dcterms:W3CDTF">2025-11-28T13:54:00Z</dcterms:created>
  <dcterms:modified xsi:type="dcterms:W3CDTF">2025-12-03T19:19:00Z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